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0E85E" w14:textId="77777777" w:rsidR="00B36C96" w:rsidRPr="003C2C81" w:rsidRDefault="00B36C96" w:rsidP="00B36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2C8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9B0B19D" wp14:editId="0A9AC3C2">
            <wp:extent cx="70675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4913" w14:textId="77777777" w:rsidR="00B36C96" w:rsidRPr="003C2C81" w:rsidRDefault="00B36C96" w:rsidP="00B3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2C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14:paraId="15E3192C" w14:textId="77777777" w:rsidR="00B36C96" w:rsidRPr="003C2C81" w:rsidRDefault="00B36C96" w:rsidP="00B3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2C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ТИШАНСКОГО СЕЛЬСКОГО ПОСЕЛЕНИЯ</w:t>
      </w:r>
    </w:p>
    <w:p w14:paraId="44497A76" w14:textId="77777777" w:rsidR="00B36C96" w:rsidRPr="003C2C81" w:rsidRDefault="00B36C96" w:rsidP="00B3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2C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ТАЛОВСКОГО МУНИЦИПАЛЬНОГО РАЙОНА</w:t>
      </w:r>
    </w:p>
    <w:p w14:paraId="51EBD3AA" w14:textId="77777777" w:rsidR="00B36C96" w:rsidRPr="003C2C81" w:rsidRDefault="00B36C96" w:rsidP="00B3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2C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5F23EF95" w14:textId="77777777" w:rsidR="00B36C96" w:rsidRPr="003C2C81" w:rsidRDefault="00B36C96" w:rsidP="00B3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AB0445" w14:textId="77777777" w:rsidR="00B36C96" w:rsidRPr="003C2C81" w:rsidRDefault="00B36C96" w:rsidP="00B3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C2C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14:paraId="3BCF7613" w14:textId="77777777" w:rsidR="00B36C96" w:rsidRPr="003C2C81" w:rsidRDefault="00B36C96" w:rsidP="00B36C96">
      <w:pPr>
        <w:spacing w:after="0" w:line="240" w:lineRule="auto"/>
        <w:ind w:right="481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2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20F19AC9" w14:textId="4C516936" w:rsidR="00B36C96" w:rsidRPr="003C2C81" w:rsidRDefault="00B36C96" w:rsidP="00B36C9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2C8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«17» апреля 2025 года № 24</w:t>
      </w:r>
    </w:p>
    <w:p w14:paraId="6FCBD4D4" w14:textId="77777777" w:rsidR="00B36C96" w:rsidRPr="003C2C81" w:rsidRDefault="00B36C96" w:rsidP="00B3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2C81">
        <w:rPr>
          <w:rFonts w:ascii="Times New Roman" w:eastAsia="Times New Roman" w:hAnsi="Times New Roman" w:cs="Times New Roman"/>
          <w:sz w:val="28"/>
          <w:szCs w:val="24"/>
          <w:lang w:eastAsia="ru-RU"/>
        </w:rPr>
        <w:t>с. Верхняя Тишанка</w:t>
      </w:r>
    </w:p>
    <w:p w14:paraId="6CB0B537" w14:textId="77777777" w:rsidR="00B36C96" w:rsidRPr="003C2C81" w:rsidRDefault="00B36C96" w:rsidP="008F4C53">
      <w:pPr>
        <w:spacing w:after="0" w:line="259" w:lineRule="auto"/>
        <w:ind w:right="29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519A1BF" w14:textId="2F96FAB8" w:rsidR="008F4C53" w:rsidRPr="003C2C81" w:rsidRDefault="003C2C81" w:rsidP="008F4C53">
      <w:pPr>
        <w:spacing w:after="0" w:line="259" w:lineRule="auto"/>
        <w:ind w:right="29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8F4C53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внесении изменений в постановление администрации </w:t>
      </w:r>
      <w:r w:rsidR="00B36C96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Тишанского сельского </w:t>
      </w:r>
      <w:r w:rsidR="008F4C53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поселения Таловского муниципального района Воронежской области от </w:t>
      </w:r>
      <w:r w:rsidR="00B36C96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19.12.2023 №</w:t>
      </w:r>
      <w:r w:rsidR="00BE0E32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36C96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75</w:t>
      </w:r>
      <w:r w:rsidR="008F4C53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«Об утверждении административного регламента предоставления муниципальной услуги «Предоставление</w:t>
      </w:r>
      <w:r w:rsidR="006A30ED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 собственность, аренду</w:t>
      </w:r>
      <w:r w:rsidR="008F4C53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земельного участка, находящегося в муниципальной собственности на торгах» на территории </w:t>
      </w:r>
      <w:r w:rsidR="00B36C96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Тишанского сельского</w:t>
      </w:r>
      <w:r w:rsidR="008F4C53" w:rsidRPr="003C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поселения Таловского муниципального района Воронежской области</w:t>
      </w:r>
      <w:r w:rsidR="008F4C53" w:rsidRPr="003C2C8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14:paraId="7E363160" w14:textId="77777777" w:rsidR="008F4C53" w:rsidRPr="003C2C81" w:rsidRDefault="008F4C53" w:rsidP="008F4C53">
      <w:pPr>
        <w:spacing w:after="0" w:line="259" w:lineRule="auto"/>
        <w:ind w:right="29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0020CA75" w14:textId="4FCC702A" w:rsidR="008F4C53" w:rsidRPr="003C2C81" w:rsidRDefault="002C119B" w:rsidP="008F4C5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2C8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2C81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C2C81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 w:rsidRPr="003C2C81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8F4C53" w:rsidRPr="003C2C81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B36C96" w:rsidRPr="003C2C81">
        <w:rPr>
          <w:rFonts w:ascii="Times New Roman" w:hAnsi="Times New Roman" w:cs="Times New Roman"/>
          <w:bCs/>
          <w:sz w:val="28"/>
          <w:szCs w:val="28"/>
        </w:rPr>
        <w:t>Тишанского сельского</w:t>
      </w:r>
      <w:r w:rsidR="008F4C53" w:rsidRPr="003C2C81">
        <w:rPr>
          <w:rFonts w:ascii="Times New Roman" w:hAnsi="Times New Roman" w:cs="Times New Roman"/>
          <w:bCs/>
          <w:sz w:val="28"/>
          <w:szCs w:val="28"/>
        </w:rPr>
        <w:t xml:space="preserve"> поселения Таловского муниципального района Воронежской области, администрация </w:t>
      </w:r>
      <w:r w:rsidR="00B36C96" w:rsidRPr="003C2C81">
        <w:rPr>
          <w:rFonts w:ascii="Times New Roman" w:hAnsi="Times New Roman" w:cs="Times New Roman"/>
          <w:bCs/>
          <w:sz w:val="28"/>
          <w:szCs w:val="28"/>
        </w:rPr>
        <w:t>Тишанского сельского</w:t>
      </w:r>
      <w:r w:rsidR="008F4C53" w:rsidRPr="003C2C81">
        <w:rPr>
          <w:rFonts w:ascii="Times New Roman" w:hAnsi="Times New Roman" w:cs="Times New Roman"/>
          <w:bCs/>
          <w:sz w:val="28"/>
          <w:szCs w:val="28"/>
        </w:rPr>
        <w:t xml:space="preserve"> поселения Таловского муниципального района Воронежской области </w:t>
      </w:r>
    </w:p>
    <w:p w14:paraId="75D6631B" w14:textId="3CA4F7D5" w:rsidR="008F4C53" w:rsidRPr="003C2C81" w:rsidRDefault="008F4C53" w:rsidP="008F4C5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C2C8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bookmarkEnd w:id="0"/>
    <w:p w14:paraId="569E765A" w14:textId="5BD30944" w:rsidR="00352A83" w:rsidRPr="003C2C81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</w:t>
      </w:r>
      <w:r w:rsidR="008F4C53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B36C96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Тишанского сельского </w:t>
      </w:r>
      <w:r w:rsidR="008F4C53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Таловского муниципального района Воронежской области от </w:t>
      </w:r>
      <w:r w:rsidR="00B36C96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19.12.2023</w:t>
      </w:r>
      <w:r w:rsidR="008F4C53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36C96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="006A30ED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F4C53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</w:t>
      </w:r>
      <w:r w:rsidR="00B36C96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>Тишанского сельского</w:t>
      </w:r>
      <w:r w:rsidR="008F4C53" w:rsidRPr="003C2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Таловского муниципального района Воронежской области»</w:t>
      </w:r>
      <w:r w:rsidRPr="003C2C8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</w:t>
      </w:r>
      <w:r w:rsidR="008F4C53" w:rsidRPr="003C2C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2C81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</w:t>
      </w:r>
      <w:r w:rsidR="00352A83" w:rsidRPr="003C2C81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3C2C81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5B12EF" w:rsidRPr="003C2C8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352A83" w:rsidRPr="003C2C8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6AB207A7" w14:textId="4150AD8C" w:rsidR="00352A83" w:rsidRPr="003C2C81" w:rsidRDefault="00352A8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C81">
        <w:rPr>
          <w:rFonts w:ascii="Times New Roman" w:hAnsi="Times New Roman" w:cs="Times New Roman"/>
          <w:sz w:val="28"/>
          <w:szCs w:val="28"/>
        </w:rPr>
        <w:t>1.1. Абзац 4 п. 20.1.</w:t>
      </w:r>
      <w:r w:rsidR="002D3251" w:rsidRPr="003C2C81">
        <w:rPr>
          <w:rFonts w:ascii="Times New Roman" w:hAnsi="Times New Roman" w:cs="Times New Roman"/>
          <w:sz w:val="28"/>
          <w:szCs w:val="28"/>
        </w:rPr>
        <w:t>6</w:t>
      </w:r>
      <w:r w:rsidRPr="003C2C81">
        <w:rPr>
          <w:rFonts w:ascii="Times New Roman" w:hAnsi="Times New Roman" w:cs="Times New Roman"/>
          <w:sz w:val="28"/>
          <w:szCs w:val="28"/>
        </w:rPr>
        <w:t xml:space="preserve"> Приложения изложить в новой редакции:</w:t>
      </w:r>
    </w:p>
    <w:p w14:paraId="2C304D79" w14:textId="430ACD59" w:rsidR="00D82AC3" w:rsidRPr="003C2C81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C81">
        <w:rPr>
          <w:rFonts w:ascii="Times New Roman" w:hAnsi="Times New Roman" w:cs="Times New Roman"/>
          <w:sz w:val="28"/>
          <w:szCs w:val="28"/>
        </w:rPr>
        <w:t>«</w:t>
      </w:r>
      <w:r w:rsidR="00352A83" w:rsidRPr="003C2C81">
        <w:rPr>
          <w:rFonts w:ascii="Times New Roman" w:hAnsi="Times New Roman" w:cs="Times New Roman"/>
          <w:sz w:val="28"/>
          <w:szCs w:val="28"/>
        </w:rPr>
        <w:t>Извещение о проведении аукциона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</w:t>
      </w:r>
      <w:proofErr w:type="gramEnd"/>
      <w:r w:rsidR="00352A83" w:rsidRPr="003C2C81">
        <w:rPr>
          <w:rFonts w:ascii="Times New Roman" w:hAnsi="Times New Roman" w:cs="Times New Roman"/>
          <w:sz w:val="28"/>
          <w:szCs w:val="28"/>
        </w:rPr>
        <w:t xml:space="preserve"> Указанное извещение должно быть доступно для ознакомления всем заинтересованным лицам без взимания платы. Уполномоченный орган обеспечивает размещение извещения о проведении аукциона в срок не </w:t>
      </w:r>
      <w:proofErr w:type="gramStart"/>
      <w:r w:rsidR="00352A83" w:rsidRPr="003C2C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52A83" w:rsidRPr="003C2C81">
        <w:rPr>
          <w:rFonts w:ascii="Times New Roman" w:hAnsi="Times New Roman" w:cs="Times New Roman"/>
          <w:sz w:val="28"/>
          <w:szCs w:val="28"/>
        </w:rPr>
        <w:t xml:space="preserve"> чем три месяца с момента принятия решения о проведении аукциона, предусмотренного подпунктом 5 пункта 3, подпунктом 9 пункта 4 настоящей статьи или подпунктом 1 пункта 7 статьи 39.18 Земельного кодекса Российской Федерации.»</w:t>
      </w:r>
      <w:r w:rsidR="009720E1" w:rsidRPr="003C2C81">
        <w:rPr>
          <w:rFonts w:ascii="Times New Roman" w:hAnsi="Times New Roman" w:cs="Times New Roman"/>
          <w:sz w:val="28"/>
          <w:szCs w:val="28"/>
        </w:rPr>
        <w:t>.</w:t>
      </w:r>
      <w:r w:rsidR="00D82AC3" w:rsidRPr="003C2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F2F737E" w:rsidR="00393339" w:rsidRPr="003C2C81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C2C81">
        <w:rPr>
          <w:rFonts w:ascii="Times New Roman" w:hAnsi="Times New Roman"/>
          <w:sz w:val="28"/>
          <w:szCs w:val="28"/>
        </w:rPr>
        <w:t>2</w:t>
      </w:r>
      <w:r w:rsidR="00393339" w:rsidRPr="003C2C81">
        <w:rPr>
          <w:rFonts w:ascii="Times New Roman" w:hAnsi="Times New Roman"/>
          <w:sz w:val="28"/>
          <w:szCs w:val="28"/>
        </w:rPr>
        <w:t xml:space="preserve">. </w:t>
      </w:r>
      <w:r w:rsidR="00266832" w:rsidRPr="003C2C8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266832" w:rsidRPr="003C2C81">
        <w:rPr>
          <w:rFonts w:ascii="Times New Roman" w:hAnsi="Times New Roman"/>
          <w:sz w:val="28"/>
          <w:szCs w:val="28"/>
        </w:rPr>
        <w:t>подлежит официальному обнародованию</w:t>
      </w:r>
      <w:r w:rsidR="00352A83" w:rsidRPr="003C2C81">
        <w:rPr>
          <w:rFonts w:ascii="Times New Roman" w:hAnsi="Times New Roman"/>
          <w:sz w:val="28"/>
          <w:szCs w:val="28"/>
        </w:rPr>
        <w:t xml:space="preserve"> и распространяет</w:t>
      </w:r>
      <w:proofErr w:type="gramEnd"/>
      <w:r w:rsidR="00352A83" w:rsidRPr="003C2C81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31.03.2025 года.</w:t>
      </w:r>
    </w:p>
    <w:p w14:paraId="6F5F0ACF" w14:textId="292BF6A6" w:rsidR="002C119B" w:rsidRPr="003C2C81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C81"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3C2C81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</w:t>
      </w:r>
      <w:r w:rsidR="008F4C53" w:rsidRPr="003C2C81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C119B" w:rsidRPr="003C2C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D35FA9" w14:textId="77777777" w:rsidR="008F4C53" w:rsidRPr="003C2C81" w:rsidRDefault="008F4C53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3085"/>
        <w:gridCol w:w="4820"/>
        <w:gridCol w:w="3575"/>
      </w:tblGrid>
      <w:tr w:rsidR="008F4C53" w:rsidRPr="003C2C81" w14:paraId="2198F4A3" w14:textId="77777777" w:rsidTr="00BA0024">
        <w:trPr>
          <w:trHeight w:val="772"/>
        </w:trPr>
        <w:tc>
          <w:tcPr>
            <w:tcW w:w="3085" w:type="dxa"/>
            <w:shd w:val="clear" w:color="auto" w:fill="auto"/>
          </w:tcPr>
          <w:p w14:paraId="467A2E34" w14:textId="55D705FB" w:rsidR="008F4C53" w:rsidRPr="003C2C81" w:rsidRDefault="008F4C53" w:rsidP="00B3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C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Глава </w:t>
            </w:r>
            <w:r w:rsidR="00B36C96" w:rsidRPr="003C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Тишанского сельского </w:t>
            </w:r>
            <w:r w:rsidRPr="003C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поселения</w:t>
            </w:r>
          </w:p>
        </w:tc>
        <w:tc>
          <w:tcPr>
            <w:tcW w:w="4820" w:type="dxa"/>
            <w:shd w:val="clear" w:color="auto" w:fill="auto"/>
          </w:tcPr>
          <w:p w14:paraId="584B5808" w14:textId="77777777" w:rsidR="008F4C53" w:rsidRPr="003C2C81" w:rsidRDefault="008F4C53" w:rsidP="008F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C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3575" w:type="dxa"/>
            <w:shd w:val="clear" w:color="auto" w:fill="auto"/>
          </w:tcPr>
          <w:p w14:paraId="18A80BAD" w14:textId="77777777" w:rsidR="008F4C53" w:rsidRPr="003C2C81" w:rsidRDefault="008F4C53" w:rsidP="008F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5D7D0E42" w14:textId="01D4A553" w:rsidR="00B36C96" w:rsidRPr="003C2C81" w:rsidRDefault="00B36C96" w:rsidP="008F4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C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А.Н. Казьмин</w:t>
            </w:r>
          </w:p>
        </w:tc>
      </w:tr>
    </w:tbl>
    <w:p w14:paraId="4B09BCE5" w14:textId="77777777" w:rsidR="008F4C53" w:rsidRPr="003C2C81" w:rsidRDefault="008F4C53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F4C53" w:rsidRPr="003C2C81" w:rsidSect="008F4C53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67A51" w14:textId="77777777" w:rsidR="00CA759D" w:rsidRDefault="00CA759D" w:rsidP="00351632">
      <w:pPr>
        <w:spacing w:after="0" w:line="240" w:lineRule="auto"/>
      </w:pPr>
      <w:r>
        <w:separator/>
      </w:r>
    </w:p>
  </w:endnote>
  <w:endnote w:type="continuationSeparator" w:id="0">
    <w:p w14:paraId="130118B4" w14:textId="77777777" w:rsidR="00CA759D" w:rsidRDefault="00CA759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A104A" w14:textId="77777777" w:rsidR="00CA759D" w:rsidRDefault="00CA759D" w:rsidP="00351632">
      <w:pPr>
        <w:spacing w:after="0" w:line="240" w:lineRule="auto"/>
      </w:pPr>
      <w:r>
        <w:separator/>
      </w:r>
    </w:p>
  </w:footnote>
  <w:footnote w:type="continuationSeparator" w:id="0">
    <w:p w14:paraId="5A55AA4A" w14:textId="77777777" w:rsidR="00CA759D" w:rsidRDefault="00CA759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397B5176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20A85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63372"/>
    <w:rsid w:val="001A5276"/>
    <w:rsid w:val="001C7AC0"/>
    <w:rsid w:val="001C7F76"/>
    <w:rsid w:val="001D3197"/>
    <w:rsid w:val="001E0ED5"/>
    <w:rsid w:val="00230A44"/>
    <w:rsid w:val="00266832"/>
    <w:rsid w:val="002C119B"/>
    <w:rsid w:val="002D3251"/>
    <w:rsid w:val="002E6FEC"/>
    <w:rsid w:val="00300C54"/>
    <w:rsid w:val="0031135B"/>
    <w:rsid w:val="003332D1"/>
    <w:rsid w:val="00341DBE"/>
    <w:rsid w:val="00351632"/>
    <w:rsid w:val="00352A83"/>
    <w:rsid w:val="00393339"/>
    <w:rsid w:val="003B6F9F"/>
    <w:rsid w:val="003C2C81"/>
    <w:rsid w:val="003F0C44"/>
    <w:rsid w:val="00413956"/>
    <w:rsid w:val="00464ABF"/>
    <w:rsid w:val="00472FE6"/>
    <w:rsid w:val="0049281E"/>
    <w:rsid w:val="005B12EF"/>
    <w:rsid w:val="005B2117"/>
    <w:rsid w:val="00681F04"/>
    <w:rsid w:val="00697564"/>
    <w:rsid w:val="006A30ED"/>
    <w:rsid w:val="006C0B77"/>
    <w:rsid w:val="006D4551"/>
    <w:rsid w:val="006D45FC"/>
    <w:rsid w:val="006D4D0C"/>
    <w:rsid w:val="00701B49"/>
    <w:rsid w:val="00722A23"/>
    <w:rsid w:val="0074353B"/>
    <w:rsid w:val="00751440"/>
    <w:rsid w:val="00754318"/>
    <w:rsid w:val="008242FF"/>
    <w:rsid w:val="00852A82"/>
    <w:rsid w:val="008663B9"/>
    <w:rsid w:val="00870751"/>
    <w:rsid w:val="00880217"/>
    <w:rsid w:val="008C0A1F"/>
    <w:rsid w:val="008F4C53"/>
    <w:rsid w:val="00900A28"/>
    <w:rsid w:val="00922C48"/>
    <w:rsid w:val="009504D5"/>
    <w:rsid w:val="009720E1"/>
    <w:rsid w:val="009C08BF"/>
    <w:rsid w:val="00A55D78"/>
    <w:rsid w:val="00B36C96"/>
    <w:rsid w:val="00B915B7"/>
    <w:rsid w:val="00BE0E32"/>
    <w:rsid w:val="00C52F9C"/>
    <w:rsid w:val="00CA759D"/>
    <w:rsid w:val="00D01A89"/>
    <w:rsid w:val="00D313A1"/>
    <w:rsid w:val="00D54B5E"/>
    <w:rsid w:val="00D82AC3"/>
    <w:rsid w:val="00D970F1"/>
    <w:rsid w:val="00E022A8"/>
    <w:rsid w:val="00E23B8B"/>
    <w:rsid w:val="00EA59DF"/>
    <w:rsid w:val="00EB6EFA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3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6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3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6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FF64-B096-4278-AFE0-CBFDD67B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Tishansk1</cp:lastModifiedBy>
  <cp:revision>7</cp:revision>
  <cp:lastPrinted>2024-11-13T11:17:00Z</cp:lastPrinted>
  <dcterms:created xsi:type="dcterms:W3CDTF">2025-04-15T10:50:00Z</dcterms:created>
  <dcterms:modified xsi:type="dcterms:W3CDTF">2025-05-22T12:14:00Z</dcterms:modified>
</cp:coreProperties>
</file>